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0B" w:rsidRPr="004334B9" w:rsidRDefault="00D43424" w:rsidP="00D43424">
      <w:pPr>
        <w:jc w:val="center"/>
        <w:rPr>
          <w:rFonts w:asciiTheme="majorHAnsi" w:hAnsiTheme="majorHAnsi"/>
          <w:b/>
          <w:sz w:val="24"/>
          <w:szCs w:val="24"/>
        </w:rPr>
      </w:pPr>
      <w:r w:rsidRPr="004334B9">
        <w:rPr>
          <w:rFonts w:asciiTheme="majorHAnsi" w:hAnsiTheme="majorHAnsi"/>
          <w:b/>
          <w:sz w:val="24"/>
          <w:szCs w:val="24"/>
        </w:rPr>
        <w:t>OBAVIJEST ZA UTVRĐIVANJE PSIHOFIZIČKOG STANJA DJETETA PRIJE UPISA U ŠKOLU</w:t>
      </w:r>
    </w:p>
    <w:p w:rsidR="00D43424" w:rsidRPr="004334B9" w:rsidRDefault="00D43424" w:rsidP="00D43424">
      <w:pPr>
        <w:rPr>
          <w:rFonts w:asciiTheme="majorHAnsi" w:hAnsiTheme="majorHAnsi"/>
          <w:b/>
          <w:sz w:val="24"/>
          <w:szCs w:val="24"/>
        </w:rPr>
      </w:pPr>
    </w:p>
    <w:p w:rsidR="00D43424" w:rsidRPr="004334B9" w:rsidRDefault="00D43424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Poštovani roditelji, sukladno uputama Ministarstva, počinjemo sa gore navedenim postupkom, koji je zbog okolnosti uzrokovanih COVID – 19 do sada bio odgođen. </w:t>
      </w:r>
    </w:p>
    <w:p w:rsidR="00D43424" w:rsidRPr="004334B9" w:rsidRDefault="00D43424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Tijekom narednih dana svaki roditelj budućeg </w:t>
      </w:r>
      <w:proofErr w:type="spellStart"/>
      <w:r w:rsidRPr="004334B9">
        <w:rPr>
          <w:rFonts w:asciiTheme="majorHAnsi" w:hAnsiTheme="majorHAnsi"/>
          <w:sz w:val="24"/>
          <w:szCs w:val="24"/>
        </w:rPr>
        <w:t>prvašića</w:t>
      </w:r>
      <w:proofErr w:type="spellEnd"/>
      <w:r w:rsidRPr="004334B9">
        <w:rPr>
          <w:rFonts w:asciiTheme="majorHAnsi" w:hAnsiTheme="majorHAnsi"/>
          <w:sz w:val="24"/>
          <w:szCs w:val="24"/>
        </w:rPr>
        <w:t xml:space="preserve"> bit će telefonski obaviješten o terminu i postupku </w:t>
      </w:r>
      <w:r w:rsidRPr="004334B9">
        <w:rPr>
          <w:rFonts w:asciiTheme="majorHAnsi" w:hAnsiTheme="majorHAnsi"/>
          <w:b/>
          <w:sz w:val="24"/>
          <w:szCs w:val="24"/>
        </w:rPr>
        <w:t>testiranja u školi</w:t>
      </w:r>
      <w:r w:rsidRPr="004334B9">
        <w:rPr>
          <w:rFonts w:asciiTheme="majorHAnsi" w:hAnsiTheme="majorHAnsi"/>
          <w:sz w:val="24"/>
          <w:szCs w:val="24"/>
        </w:rPr>
        <w:t>.</w:t>
      </w:r>
    </w:p>
    <w:p w:rsidR="00D43424" w:rsidRPr="004334B9" w:rsidRDefault="00D43424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U prilogu Vam dostavljamo  anketni upitnik o djetetu ( koje ispunjava roditelj) , a koji trebate popunjen osobno donijeti  školskoj liječnici prilikom odlaska na liječnički pregled. O terminu dolaska bit ćete također telefonski obaviješteni od strane same liječnice. </w:t>
      </w:r>
    </w:p>
    <w:p w:rsidR="00D43424" w:rsidRPr="004334B9" w:rsidRDefault="00D43424" w:rsidP="00426ECC">
      <w:pPr>
        <w:jc w:val="both"/>
        <w:rPr>
          <w:rFonts w:asciiTheme="majorHAnsi" w:hAnsiTheme="majorHAnsi"/>
          <w:b/>
          <w:sz w:val="24"/>
          <w:szCs w:val="24"/>
        </w:rPr>
      </w:pPr>
      <w:r w:rsidRPr="004334B9">
        <w:rPr>
          <w:rFonts w:asciiTheme="majorHAnsi" w:hAnsiTheme="majorHAnsi"/>
          <w:b/>
          <w:sz w:val="24"/>
          <w:szCs w:val="24"/>
        </w:rPr>
        <w:t xml:space="preserve">Na liječnički pregled treba donijeti: </w:t>
      </w:r>
    </w:p>
    <w:p w:rsidR="00D43424" w:rsidRPr="004334B9" w:rsidRDefault="00D43424" w:rsidP="00426ECC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Potvrdu o zdravstvenom stanju od pedijatra                    ( zdravstvenu dokumentaciju o eventualno postojećim bolestima) </w:t>
      </w:r>
    </w:p>
    <w:p w:rsidR="00D43424" w:rsidRPr="004334B9" w:rsidRDefault="00D43424" w:rsidP="00426ECC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>Iskaznicu cijepljenja ( ili prijepis pedijatrijskih cjepiva, ako nemate iskaznicu)</w:t>
      </w:r>
    </w:p>
    <w:p w:rsidR="00D43424" w:rsidRPr="004334B9" w:rsidRDefault="00D43424" w:rsidP="00426ECC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Zdravstvenu iskaznicu </w:t>
      </w:r>
    </w:p>
    <w:p w:rsidR="00D43424" w:rsidRPr="004334B9" w:rsidRDefault="00D43424" w:rsidP="00426ECC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OIB djeteta </w:t>
      </w:r>
    </w:p>
    <w:p w:rsidR="00D43424" w:rsidRPr="004334B9" w:rsidRDefault="00D43424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Za sada ( najvjerojatnije do početka školske godine ) se </w:t>
      </w:r>
      <w:r w:rsidRPr="004334B9">
        <w:rPr>
          <w:rFonts w:asciiTheme="majorHAnsi" w:hAnsiTheme="majorHAnsi"/>
          <w:b/>
          <w:sz w:val="24"/>
          <w:szCs w:val="24"/>
        </w:rPr>
        <w:t>odgađa</w:t>
      </w:r>
      <w:r w:rsidRPr="004334B9">
        <w:rPr>
          <w:rFonts w:asciiTheme="majorHAnsi" w:hAnsiTheme="majorHAnsi"/>
          <w:sz w:val="24"/>
          <w:szCs w:val="24"/>
        </w:rPr>
        <w:t xml:space="preserve"> laboratorij </w:t>
      </w:r>
      <w:r w:rsidR="00830B7A" w:rsidRPr="004334B9">
        <w:rPr>
          <w:rFonts w:asciiTheme="majorHAnsi" w:hAnsiTheme="majorHAnsi"/>
          <w:sz w:val="24"/>
          <w:szCs w:val="24"/>
        </w:rPr>
        <w:t xml:space="preserve">i potvrda o obavljenom stomatološkom pregledu djeteta. Dakle, navedeno </w:t>
      </w:r>
      <w:r w:rsidR="00830B7A" w:rsidRPr="004334B9">
        <w:rPr>
          <w:rFonts w:asciiTheme="majorHAnsi" w:hAnsiTheme="majorHAnsi"/>
          <w:b/>
          <w:sz w:val="24"/>
          <w:szCs w:val="24"/>
        </w:rPr>
        <w:t>ne treba</w:t>
      </w:r>
      <w:r w:rsidR="00830B7A" w:rsidRPr="004334B9">
        <w:rPr>
          <w:rFonts w:asciiTheme="majorHAnsi" w:hAnsiTheme="majorHAnsi"/>
          <w:sz w:val="24"/>
          <w:szCs w:val="24"/>
        </w:rPr>
        <w:t xml:space="preserve"> obavljati izuzev ako netko ima laboratorijske nalaze ( ne starije od šest mjeseci), može ih donijeti. </w:t>
      </w:r>
    </w:p>
    <w:p w:rsidR="004334B9" w:rsidRDefault="00830B7A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Za sve dodatne informacije vezano za liječničke preglede možete se javiti </w:t>
      </w:r>
    </w:p>
    <w:p w:rsidR="00830B7A" w:rsidRPr="004334B9" w:rsidRDefault="00830B7A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na telefon 217 – 408. </w:t>
      </w:r>
    </w:p>
    <w:p w:rsidR="00830B7A" w:rsidRPr="004334B9" w:rsidRDefault="00830B7A" w:rsidP="00426ECC">
      <w:pPr>
        <w:jc w:val="both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Veselimo se skorom susretu, do tada pozdrav roditeljima i našim budućim </w:t>
      </w:r>
      <w:proofErr w:type="spellStart"/>
      <w:r w:rsidRPr="004334B9">
        <w:rPr>
          <w:rFonts w:asciiTheme="majorHAnsi" w:hAnsiTheme="majorHAnsi"/>
          <w:sz w:val="24"/>
          <w:szCs w:val="24"/>
        </w:rPr>
        <w:t>prvašićima</w:t>
      </w:r>
      <w:proofErr w:type="spellEnd"/>
      <w:r w:rsidRPr="004334B9">
        <w:rPr>
          <w:rFonts w:asciiTheme="majorHAnsi" w:hAnsiTheme="majorHAnsi"/>
          <w:sz w:val="24"/>
          <w:szCs w:val="24"/>
        </w:rPr>
        <w:t xml:space="preserve">.  </w:t>
      </w:r>
    </w:p>
    <w:p w:rsidR="00830B7A" w:rsidRPr="004334B9" w:rsidRDefault="00830B7A" w:rsidP="00426ECC">
      <w:pPr>
        <w:jc w:val="both"/>
        <w:rPr>
          <w:rFonts w:asciiTheme="majorHAnsi" w:hAnsiTheme="majorHAnsi"/>
          <w:sz w:val="24"/>
          <w:szCs w:val="24"/>
        </w:rPr>
      </w:pPr>
    </w:p>
    <w:p w:rsidR="00830B7A" w:rsidRPr="004334B9" w:rsidRDefault="00830B7A" w:rsidP="00426ECC">
      <w:pPr>
        <w:jc w:val="right"/>
        <w:rPr>
          <w:rFonts w:asciiTheme="majorHAnsi" w:hAnsiTheme="majorHAnsi"/>
          <w:sz w:val="24"/>
          <w:szCs w:val="24"/>
        </w:rPr>
      </w:pPr>
      <w:r w:rsidRPr="004334B9">
        <w:rPr>
          <w:rFonts w:asciiTheme="majorHAnsi" w:hAnsiTheme="majorHAnsi"/>
          <w:sz w:val="24"/>
          <w:szCs w:val="24"/>
        </w:rPr>
        <w:t xml:space="preserve">v.d. ravnatelja </w:t>
      </w:r>
    </w:p>
    <w:p w:rsidR="00830B7A" w:rsidRPr="00830B7A" w:rsidRDefault="00830B7A" w:rsidP="00426ECC">
      <w:pPr>
        <w:jc w:val="right"/>
        <w:rPr>
          <w:rFonts w:asciiTheme="majorHAnsi" w:hAnsiTheme="majorHAnsi"/>
          <w:sz w:val="36"/>
          <w:szCs w:val="36"/>
        </w:rPr>
      </w:pPr>
      <w:r w:rsidRPr="004334B9">
        <w:rPr>
          <w:rFonts w:asciiTheme="majorHAnsi" w:hAnsiTheme="majorHAnsi"/>
          <w:sz w:val="24"/>
          <w:szCs w:val="24"/>
        </w:rPr>
        <w:t>Ivana Mikulandra , prof.</w:t>
      </w:r>
      <w:r w:rsidRPr="00830B7A">
        <w:rPr>
          <w:rFonts w:asciiTheme="majorHAnsi" w:hAnsiTheme="majorHAnsi"/>
          <w:sz w:val="36"/>
          <w:szCs w:val="36"/>
        </w:rPr>
        <w:t xml:space="preserve"> </w:t>
      </w:r>
      <w:bookmarkStart w:id="0" w:name="_GoBack"/>
      <w:bookmarkEnd w:id="0"/>
    </w:p>
    <w:sectPr w:rsidR="00830B7A" w:rsidRPr="0083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4511"/>
    <w:multiLevelType w:val="hybridMultilevel"/>
    <w:tmpl w:val="C0BC7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24"/>
    <w:rsid w:val="00426ECC"/>
    <w:rsid w:val="004334B9"/>
    <w:rsid w:val="007C5A0B"/>
    <w:rsid w:val="00830B7A"/>
    <w:rsid w:val="00D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D63D"/>
  <w15:docId w15:val="{89A8B6AB-DBAF-45E7-96DF-6A8D8E89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VODICE</dc:creator>
  <cp:lastModifiedBy>Ružica G</cp:lastModifiedBy>
  <cp:revision>2</cp:revision>
  <dcterms:created xsi:type="dcterms:W3CDTF">2020-05-11T13:26:00Z</dcterms:created>
  <dcterms:modified xsi:type="dcterms:W3CDTF">2020-05-11T13:26:00Z</dcterms:modified>
</cp:coreProperties>
</file>